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6" w:rsidRPr="009603DE" w:rsidRDefault="00B62C96" w:rsidP="00B62C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03DE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</w:p>
    <w:p w:rsidR="00B62C96" w:rsidRDefault="00B62C96" w:rsidP="00B62C96">
      <w:pPr>
        <w:tabs>
          <w:tab w:val="left" w:pos="346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03DE">
        <w:rPr>
          <w:rFonts w:ascii="Times New Roman" w:hAnsi="Times New Roman" w:cs="Times New Roman"/>
          <w:b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</w:t>
      </w:r>
      <w:r w:rsidRPr="009603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SIMPILAN </w:t>
      </w:r>
    </w:p>
    <w:p w:rsidR="00B62C96" w:rsidRPr="00560E0C" w:rsidRDefault="00B62C96" w:rsidP="00B62C96">
      <w:pPr>
        <w:pStyle w:val="ListParagraph"/>
        <w:numPr>
          <w:ilvl w:val="3"/>
          <w:numId w:val="1"/>
        </w:numPr>
        <w:tabs>
          <w:tab w:val="left" w:pos="476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9007F"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</w:p>
    <w:p w:rsidR="00B62C96" w:rsidRDefault="00B62C96" w:rsidP="00B62C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0C">
        <w:rPr>
          <w:rFonts w:ascii="Times New Roman" w:hAnsi="Times New Roman" w:cs="Times New Roman"/>
          <w:sz w:val="24"/>
          <w:szCs w:val="24"/>
          <w:lang w:val="en-ID"/>
        </w:rPr>
        <w:t>Berdasarkan hasil penelitian dalam men</w:t>
      </w:r>
      <w:r>
        <w:rPr>
          <w:rFonts w:ascii="Times New Roman" w:hAnsi="Times New Roman" w:cs="Times New Roman"/>
          <w:sz w:val="24"/>
          <w:szCs w:val="24"/>
        </w:rPr>
        <w:t>gatasi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perilaku yang kurang </w:t>
      </w:r>
      <w:r>
        <w:rPr>
          <w:rFonts w:ascii="Times New Roman" w:hAnsi="Times New Roman" w:cs="Times New Roman"/>
          <w:sz w:val="24"/>
          <w:szCs w:val="24"/>
        </w:rPr>
        <w:t>disiplin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peserta didik di kelas </w:t>
      </w:r>
      <w:r>
        <w:rPr>
          <w:rFonts w:ascii="Times New Roman" w:hAnsi="Times New Roman" w:cs="Times New Roman"/>
          <w:sz w:val="24"/>
          <w:szCs w:val="24"/>
        </w:rPr>
        <w:t>X MM-2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lalui konseling kelompok dengan pendekatan </w:t>
      </w:r>
      <w:r w:rsidRPr="00560E0C">
        <w:rPr>
          <w:rFonts w:ascii="Times New Roman" w:hAnsi="Times New Roman" w:cs="Times New Roman"/>
          <w:i/>
          <w:sz w:val="24"/>
          <w:szCs w:val="24"/>
        </w:rPr>
        <w:t>behavioristik</w:t>
      </w:r>
      <w:r>
        <w:rPr>
          <w:rFonts w:ascii="Times New Roman" w:hAnsi="Times New Roman" w:cs="Times New Roman"/>
          <w:sz w:val="24"/>
          <w:szCs w:val="24"/>
        </w:rPr>
        <w:t xml:space="preserve"> menggunakan teknik kontrak perilaku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di SM</w:t>
      </w:r>
      <w:r>
        <w:rPr>
          <w:rFonts w:ascii="Times New Roman" w:hAnsi="Times New Roman" w:cs="Times New Roman"/>
          <w:sz w:val="24"/>
          <w:szCs w:val="24"/>
        </w:rPr>
        <w:t xml:space="preserve">K Negeri 4 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Palangka Raya dapat di simpulkan bahwa perilaku peserta didik sebelumnya berdasarkan hasil dari observasi dan wawancara terhadap sikap perikalu </w:t>
      </w:r>
      <w:r>
        <w:rPr>
          <w:rFonts w:ascii="Times New Roman" w:hAnsi="Times New Roman" w:cs="Times New Roman"/>
          <w:sz w:val="24"/>
          <w:szCs w:val="24"/>
        </w:rPr>
        <w:t>NT,RO,LF,ZK dan RZ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mereka sering be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>sikap kurang</w:t>
      </w:r>
      <w:r>
        <w:rPr>
          <w:rFonts w:ascii="Times New Roman" w:hAnsi="Times New Roman" w:cs="Times New Roman"/>
          <w:sz w:val="24"/>
          <w:szCs w:val="24"/>
        </w:rPr>
        <w:t xml:space="preserve"> disiplin dalam berpakaian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pada saat proses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belajar dikelas berlangsung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maupun</w:t>
      </w:r>
      <w:r>
        <w:rPr>
          <w:rFonts w:ascii="Times New Roman" w:hAnsi="Times New Roman" w:cs="Times New Roman"/>
          <w:sz w:val="24"/>
          <w:szCs w:val="24"/>
        </w:rPr>
        <w:t xml:space="preserve"> diluar kelas. </w:t>
      </w:r>
    </w:p>
    <w:p w:rsidR="00B62C96" w:rsidRDefault="00B62C96" w:rsidP="00B62C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Setelah </w:t>
      </w:r>
      <w:r>
        <w:rPr>
          <w:rFonts w:ascii="Times New Roman" w:hAnsi="Times New Roman" w:cs="Times New Roman"/>
          <w:sz w:val="24"/>
          <w:szCs w:val="24"/>
        </w:rPr>
        <w:t>NT,RO,LF,ZK dan RZ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>melalui konselin</w:t>
      </w:r>
      <w:r>
        <w:rPr>
          <w:rFonts w:ascii="Times New Roman" w:hAnsi="Times New Roman" w:cs="Times New Roman"/>
          <w:sz w:val="24"/>
          <w:szCs w:val="24"/>
          <w:lang w:val="en-ID"/>
        </w:rPr>
        <w:t>g kelompok dengan 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dekatan </w:t>
      </w:r>
      <w:r w:rsidRPr="00314D72">
        <w:rPr>
          <w:rFonts w:ascii="Times New Roman" w:hAnsi="Times New Roman" w:cs="Times New Roman"/>
          <w:i/>
          <w:sz w:val="24"/>
          <w:szCs w:val="24"/>
        </w:rPr>
        <w:t>behavioristik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menggunakan teknik kontrak perilaku 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>untuk meng</w:t>
      </w:r>
      <w:r>
        <w:rPr>
          <w:rFonts w:ascii="Times New Roman" w:hAnsi="Times New Roman" w:cs="Times New Roman"/>
          <w:sz w:val="24"/>
          <w:szCs w:val="24"/>
        </w:rPr>
        <w:t>atasi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perilaku kurang </w:t>
      </w:r>
      <w:r>
        <w:rPr>
          <w:rFonts w:ascii="Times New Roman" w:hAnsi="Times New Roman" w:cs="Times New Roman"/>
          <w:sz w:val="24"/>
          <w:szCs w:val="24"/>
        </w:rPr>
        <w:t>disiplin berpakaian disekolah.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NT,RO,LF,ZK dan RZ</w:t>
      </w:r>
      <w:r w:rsidRPr="00560E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>tel</w:t>
      </w:r>
      <w:r>
        <w:rPr>
          <w:rFonts w:ascii="Times New Roman" w:hAnsi="Times New Roman" w:cs="Times New Roman"/>
          <w:sz w:val="24"/>
          <w:szCs w:val="24"/>
          <w:lang w:val="en-ID"/>
        </w:rPr>
        <w:t>ah menunj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kan adanya perubahan sedikit demi sedikit dan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menjadi lebih </w:t>
      </w:r>
      <w:r>
        <w:rPr>
          <w:rFonts w:ascii="Times New Roman" w:hAnsi="Times New Roman" w:cs="Times New Roman"/>
          <w:sz w:val="24"/>
          <w:szCs w:val="24"/>
        </w:rPr>
        <w:t xml:space="preserve">disiplin 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 xml:space="preserve">mulai dengan kesadaran mereka memasukkan bajunya kedalam celana, memasang tanda lokasi di seragam sekolah, dan memakai sepatu sesuai dengan aturan sekolah pada saat </w:t>
      </w:r>
      <w:r>
        <w:rPr>
          <w:rFonts w:ascii="Times New Roman" w:hAnsi="Times New Roman" w:cs="Times New Roman"/>
          <w:sz w:val="24"/>
          <w:szCs w:val="24"/>
          <w:lang w:val="en-ID"/>
        </w:rPr>
        <w:t>proses belajar sedang be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>langsung itulah</w:t>
      </w:r>
      <w:r>
        <w:rPr>
          <w:rFonts w:ascii="Times New Roman" w:hAnsi="Times New Roman" w:cs="Times New Roman"/>
          <w:sz w:val="24"/>
          <w:szCs w:val="24"/>
        </w:rPr>
        <w:t xml:space="preserve"> maupun pada saat jam istirahat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perubahan yang ditunj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kan  setelah melaksanakan konseling kelompok dengan pendekatan </w:t>
      </w:r>
      <w:r>
        <w:rPr>
          <w:rFonts w:ascii="Times New Roman" w:hAnsi="Times New Roman" w:cs="Times New Roman"/>
          <w:sz w:val="24"/>
          <w:szCs w:val="24"/>
        </w:rPr>
        <w:t>behavioristik menggunakan teknik kontrak perilaku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perubahan yang paling menonjol adalah  </w:t>
      </w:r>
      <w:r>
        <w:rPr>
          <w:rFonts w:ascii="Times New Roman" w:hAnsi="Times New Roman" w:cs="Times New Roman"/>
          <w:sz w:val="24"/>
          <w:szCs w:val="24"/>
        </w:rPr>
        <w:t>perilaku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mereka yang selalu </w:t>
      </w:r>
      <w:r>
        <w:rPr>
          <w:rFonts w:ascii="Times New Roman" w:hAnsi="Times New Roman" w:cs="Times New Roman"/>
          <w:sz w:val="24"/>
          <w:szCs w:val="24"/>
        </w:rPr>
        <w:t xml:space="preserve">mengeluarkan baju dari celan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sebelumnya tetapi sekarang sudah sangat jauh berubah dari sebelum diberikan layanan konseling  </w:t>
      </w:r>
      <w:r w:rsidRPr="00185EC7">
        <w:rPr>
          <w:rFonts w:ascii="Times New Roman" w:hAnsi="Times New Roman" w:cs="Times New Roman"/>
          <w:sz w:val="24"/>
          <w:szCs w:val="24"/>
          <w:lang w:val="en-ID"/>
        </w:rPr>
        <w:t>wala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upun semua perilaku </w:t>
      </w:r>
      <w:r>
        <w:rPr>
          <w:rFonts w:ascii="Times New Roman" w:hAnsi="Times New Roman" w:cs="Times New Roman"/>
          <w:sz w:val="24"/>
          <w:szCs w:val="24"/>
        </w:rPr>
        <w:t xml:space="preserve">mereka tidak secata drastis dapat teratasi dan dengan itu dapat disimpulkan bahwa </w:t>
      </w:r>
      <w:r>
        <w:rPr>
          <w:rFonts w:ascii="Times New Roman" w:hAnsi="Times New Roman" w:cs="Times New Roman"/>
          <w:sz w:val="24"/>
          <w:szCs w:val="24"/>
        </w:rPr>
        <w:lastRenderedPageBreak/>
        <w:t>konseling kelompok dengan pendekatan behavioristik menggunakan teknik kontrak perilaku masalah kurangnya disiplin berpakaian siswa dapat teratasi.</w:t>
      </w:r>
    </w:p>
    <w:p w:rsidR="00D86360" w:rsidRDefault="00D86360" w:rsidP="00B62C96">
      <w:pPr>
        <w:spacing w:line="480" w:lineRule="auto"/>
        <w:jc w:val="both"/>
      </w:pPr>
    </w:p>
    <w:sectPr w:rsidR="00D86360" w:rsidSect="00B62C9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A9A"/>
    <w:multiLevelType w:val="hybridMultilevel"/>
    <w:tmpl w:val="9F6453DE"/>
    <w:lvl w:ilvl="0" w:tplc="F8046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4DC6EE6">
      <w:start w:val="1"/>
      <w:numFmt w:val="lowerLetter"/>
      <w:lvlText w:val="%2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32E83B2C">
      <w:start w:val="1"/>
      <w:numFmt w:val="bullet"/>
      <w:lvlText w:val=""/>
      <w:lvlJc w:val="left"/>
      <w:pPr>
        <w:ind w:left="2122" w:hanging="360"/>
      </w:pPr>
      <w:rPr>
        <w:rFonts w:ascii="Symbol" w:eastAsiaTheme="minorHAnsi" w:hAnsi="Symbol" w:cs="Times New Roman" w:hint="default"/>
      </w:rPr>
    </w:lvl>
    <w:lvl w:ilvl="3" w:tplc="DD2CA2AE">
      <w:start w:val="1"/>
      <w:numFmt w:val="upperLetter"/>
      <w:lvlText w:val="%4."/>
      <w:lvlJc w:val="left"/>
      <w:pPr>
        <w:ind w:left="2662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B62C96"/>
    <w:rsid w:val="00B62C96"/>
    <w:rsid w:val="00D8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-section,Colorful List - Accent 11"/>
    <w:basedOn w:val="Normal"/>
    <w:link w:val="ListParagraphChar"/>
    <w:uiPriority w:val="34"/>
    <w:qFormat/>
    <w:rsid w:val="00B62C9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-section Char,Colorful List - Accent 11 Char"/>
    <w:link w:val="ListParagraph"/>
    <w:uiPriority w:val="34"/>
    <w:locked/>
    <w:rsid w:val="00B6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2020-02-19T20:15:00Z</dcterms:created>
  <dcterms:modified xsi:type="dcterms:W3CDTF">2020-02-19T20:16:00Z</dcterms:modified>
</cp:coreProperties>
</file>